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4C111C6F" w:rsidR="00BA476D" w:rsidRPr="006E3447" w:rsidRDefault="006D23EB" w:rsidP="00D96CA0">
            <w:pPr>
              <w:jc w:val="left"/>
              <w:rPr>
                <w:sz w:val="18"/>
                <w:szCs w:val="18"/>
                <w:lang w:eastAsia="zh-TW"/>
              </w:rPr>
            </w:pPr>
            <w:r w:rsidRPr="006D23EB">
              <w:rPr>
                <w:rFonts w:hint="eastAsia"/>
                <w:sz w:val="12"/>
                <w:szCs w:val="12"/>
              </w:rPr>
              <w:t>東京都立立川国際中等教育学校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4C2F9BA6" w:rsidR="00BA476D" w:rsidRPr="006E3447" w:rsidRDefault="006D23EB" w:rsidP="00D96CA0">
            <w:pPr>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B8D2" w14:textId="77777777" w:rsidR="00C6032E" w:rsidRDefault="00C6032E" w:rsidP="000335BA">
      <w:r>
        <w:separator/>
      </w:r>
    </w:p>
  </w:endnote>
  <w:endnote w:type="continuationSeparator" w:id="0">
    <w:p w14:paraId="13922E12" w14:textId="77777777" w:rsidR="00C6032E" w:rsidRDefault="00C6032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F761" w14:textId="77777777" w:rsidR="00C6032E" w:rsidRDefault="00C6032E" w:rsidP="000335BA">
      <w:r>
        <w:separator/>
      </w:r>
    </w:p>
  </w:footnote>
  <w:footnote w:type="continuationSeparator" w:id="0">
    <w:p w14:paraId="2BF498F3" w14:textId="77777777" w:rsidR="00C6032E" w:rsidRDefault="00C6032E"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D478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D23EB"/>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6032E"/>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1286</Words>
  <Characters>1286</Characters>
  <Application>Microsoft Office Word</Application>
  <DocSecurity>0</DocSecurity>
  <Lines>214</Lines>
  <Paragraphs>171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五十嵐　康之</cp:lastModifiedBy>
  <cp:revision>12</cp:revision>
  <cp:lastPrinted>2020-11-27T07:33:00Z</cp:lastPrinted>
  <dcterms:created xsi:type="dcterms:W3CDTF">2025-10-29T05:47:00Z</dcterms:created>
  <dcterms:modified xsi:type="dcterms:W3CDTF">2026-03-30T04:37:00Z</dcterms:modified>
</cp:coreProperties>
</file>